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4614E" w:rsidRPr="00FC5FC5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04614E" w:rsidRPr="00FC5FC5" w:rsidRDefault="001D639F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ИНФОРМАЦИЯ</w:t>
            </w:r>
          </w:p>
          <w:p w:rsidR="008502E5" w:rsidRPr="00FC5FC5" w:rsidRDefault="001D639F" w:rsidP="001D639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в отношении лица, передавшего ценные бумаги в оплату инвестиционных паев</w:t>
            </w:r>
          </w:p>
          <w:p w:rsidR="008E3BEA" w:rsidRPr="00FC5FC5" w:rsidRDefault="008E3BEA" w:rsidP="001D639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(анкета субсчета депо)</w:t>
            </w:r>
          </w:p>
        </w:tc>
      </w:tr>
    </w:tbl>
    <w:p w:rsidR="00C827A2" w:rsidRPr="00FC5FC5" w:rsidRDefault="00C827A2" w:rsidP="00C827A2">
      <w:pPr>
        <w:ind w:left="180" w:hanging="1260"/>
        <w:rPr>
          <w:rFonts w:ascii="Tahoma" w:hAnsi="Tahoma" w:cs="Tahoma"/>
          <w:sz w:val="20"/>
          <w:szCs w:val="20"/>
        </w:rPr>
      </w:pPr>
    </w:p>
    <w:tbl>
      <w:tblPr>
        <w:tblW w:w="1057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191"/>
        <w:gridCol w:w="5387"/>
      </w:tblGrid>
      <w:tr w:rsidR="00C827A2" w:rsidRPr="00FC5FC5" w:rsidTr="00A9456F">
        <w:trPr>
          <w:trHeight w:val="96"/>
        </w:trPr>
        <w:tc>
          <w:tcPr>
            <w:tcW w:w="10578" w:type="dxa"/>
            <w:gridSpan w:val="2"/>
            <w:tcBorders>
              <w:bottom w:val="single" w:sz="4" w:space="0" w:color="auto"/>
            </w:tcBorders>
          </w:tcPr>
          <w:p w:rsidR="00C827A2" w:rsidRPr="00FC5FC5" w:rsidRDefault="00C827A2" w:rsidP="00647A3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D639F" w:rsidRPr="00FC5FC5" w:rsidRDefault="001D639F" w:rsidP="00647A3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E579A" w:rsidRPr="00FC5FC5" w:rsidTr="00A9456F">
        <w:trPr>
          <w:trHeight w:hRule="exact" w:val="284"/>
        </w:trPr>
        <w:tc>
          <w:tcPr>
            <w:tcW w:w="10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FC5FC5" w:rsidRDefault="00D76849" w:rsidP="00647A3F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  <w:r w:rsidR="00586673" w:rsidRPr="00FC5FC5">
              <w:rPr>
                <w:rFonts w:ascii="Tahoma" w:hAnsi="Tahoma" w:cs="Tahoma"/>
                <w:b/>
                <w:sz w:val="20"/>
                <w:szCs w:val="20"/>
              </w:rPr>
              <w:t xml:space="preserve"> (тип счета депо – транзитный)</w:t>
            </w:r>
          </w:p>
        </w:tc>
      </w:tr>
      <w:tr w:rsidR="00FE579A" w:rsidRPr="00FC5FC5" w:rsidTr="00A9456F">
        <w:trPr>
          <w:trHeight w:val="284"/>
        </w:trPr>
        <w:tc>
          <w:tcPr>
            <w:tcW w:w="105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FC5FC5" w:rsidRDefault="0030564D" w:rsidP="00647A3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Н</w:t>
            </w:r>
            <w:r w:rsidR="00D76849" w:rsidRPr="00FC5FC5">
              <w:rPr>
                <w:rFonts w:ascii="Tahoma" w:hAnsi="Tahoma" w:cs="Tahoma"/>
                <w:b/>
                <w:sz w:val="20"/>
                <w:szCs w:val="20"/>
              </w:rPr>
              <w:t>аименование:</w:t>
            </w:r>
          </w:p>
        </w:tc>
      </w:tr>
      <w:tr w:rsidR="001251E7" w:rsidRPr="00FC5FC5" w:rsidTr="00A9456F">
        <w:trPr>
          <w:trHeight w:val="284"/>
        </w:trPr>
        <w:tc>
          <w:tcPr>
            <w:tcW w:w="105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FC5FC5" w:rsidRDefault="001251E7" w:rsidP="00647A3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703097" w:rsidRPr="00FC5FC5" w:rsidTr="00A9456F">
        <w:trPr>
          <w:trHeight w:val="284"/>
        </w:trPr>
        <w:tc>
          <w:tcPr>
            <w:tcW w:w="105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3097" w:rsidRPr="00FC5FC5" w:rsidRDefault="00703097" w:rsidP="00647A3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Название паевого инвестиционного фонда:</w:t>
            </w:r>
          </w:p>
        </w:tc>
      </w:tr>
      <w:tr w:rsidR="001251E7" w:rsidRPr="00FC5FC5" w:rsidTr="00A9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0"/>
        </w:trPr>
        <w:tc>
          <w:tcPr>
            <w:tcW w:w="1057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91778" w:rsidRPr="00FC5FC5" w:rsidRDefault="00391778" w:rsidP="00647A3F">
            <w:pPr>
              <w:ind w:right="-10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Информация в отношении лица, передавшего ценные бумаги в оплату инвестиционных паев паевого инвестиционного фонда, предоставляется для:</w:t>
            </w:r>
          </w:p>
          <w:p w:rsidR="00391778" w:rsidRPr="00FC5FC5" w:rsidRDefault="00391778" w:rsidP="00391778">
            <w:pPr>
              <w:spacing w:before="10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FC5FC5">
              <w:rPr>
                <w:rFonts w:ascii="Tahoma" w:hAnsi="Tahoma" w:cs="Tahoma"/>
                <w:i/>
                <w:sz w:val="20"/>
                <w:szCs w:val="20"/>
                <w:u w:val="single"/>
              </w:rPr>
              <w:t>Выбрать нужное:</w:t>
            </w:r>
          </w:p>
          <w:p w:rsidR="00391778" w:rsidRPr="00FC5FC5" w:rsidRDefault="00BC7FA9" w:rsidP="00391778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1561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56F" w:rsidRPr="00FC5FC5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391778" w:rsidRPr="00FC5FC5">
              <w:rPr>
                <w:rFonts w:ascii="Tahoma" w:hAnsi="Tahoma" w:cs="Tahoma"/>
                <w:b/>
                <w:sz w:val="20"/>
                <w:szCs w:val="20"/>
              </w:rPr>
              <w:t xml:space="preserve"> - открытия субсчета депо</w:t>
            </w:r>
          </w:p>
          <w:p w:rsidR="00932240" w:rsidRPr="00FC5FC5" w:rsidRDefault="00BC7FA9" w:rsidP="0066660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164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297" w:rsidRPr="00FC5FC5">
                  <w:rPr>
                    <w:rFonts w:ascii="MS UI Gothic" w:eastAsia="MS UI Gothic" w:hAnsi="MS UI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932240" w:rsidRPr="00FC5F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240" w:rsidRPr="00FC5FC5">
              <w:rPr>
                <w:rFonts w:ascii="Tahoma" w:hAnsi="Tahoma" w:cs="Tahoma"/>
                <w:b/>
                <w:sz w:val="20"/>
                <w:szCs w:val="20"/>
              </w:rPr>
              <w:t>- внесени</w:t>
            </w:r>
            <w:r w:rsidR="008E6945" w:rsidRPr="00FC5FC5">
              <w:rPr>
                <w:rFonts w:ascii="Tahoma" w:hAnsi="Tahoma" w:cs="Tahoma"/>
                <w:b/>
                <w:sz w:val="20"/>
                <w:szCs w:val="20"/>
              </w:rPr>
              <w:t>я</w:t>
            </w:r>
            <w:r w:rsidR="00932240" w:rsidRPr="00FC5FC5">
              <w:rPr>
                <w:rFonts w:ascii="Tahoma" w:hAnsi="Tahoma" w:cs="Tahoma"/>
                <w:b/>
                <w:sz w:val="20"/>
                <w:szCs w:val="20"/>
              </w:rPr>
              <w:t xml:space="preserve"> изменений в отношении лица, </w:t>
            </w:r>
            <w:r w:rsidR="008E6945" w:rsidRPr="00FC5FC5">
              <w:rPr>
                <w:rFonts w:ascii="Tahoma" w:hAnsi="Tahoma" w:cs="Tahoma"/>
                <w:b/>
                <w:sz w:val="20"/>
                <w:szCs w:val="20"/>
              </w:rPr>
              <w:t>которому открыт субсчет депо</w:t>
            </w:r>
          </w:p>
          <w:p w:rsidR="00B65B00" w:rsidRPr="00FC5FC5" w:rsidRDefault="00B65B00" w:rsidP="00666602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140"/>
        </w:trPr>
        <w:tc>
          <w:tcPr>
            <w:tcW w:w="10578" w:type="dxa"/>
            <w:gridSpan w:val="2"/>
            <w:tcBorders>
              <w:bottom w:val="single" w:sz="4" w:space="0" w:color="auto"/>
            </w:tcBorders>
          </w:tcPr>
          <w:p w:rsidR="00A9456F" w:rsidRPr="00FC5FC5" w:rsidRDefault="00A9456F" w:rsidP="00AF60D3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426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A9456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 xml:space="preserve">ФИО (полное наименование):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A9456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788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A9456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 xml:space="preserve">Вид, серия, дата и место выдачи документа, удостоверяющего личность, наименование органа, выдавшего документ (номер гос. регистрации, наименование органа, осуществившего регистрацию, дата регистрации, ОГРН):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275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 xml:space="preserve">Место проживания или регистрации (место нахождения):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456F" w:rsidRPr="00FC5FC5" w:rsidTr="00A9456F">
        <w:trPr>
          <w:trHeight w:val="40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>Адрес для направления корреспонденции (почтовый адрес):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6F" w:rsidRPr="00FC5FC5" w:rsidRDefault="00A9456F" w:rsidP="00647A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5857" w:rsidRPr="00FC5FC5" w:rsidTr="00A9456F">
        <w:tc>
          <w:tcPr>
            <w:tcW w:w="5191" w:type="dxa"/>
          </w:tcPr>
          <w:p w:rsidR="004B5857" w:rsidRPr="00FC5FC5" w:rsidRDefault="004B5857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B5857" w:rsidRPr="00FC5FC5" w:rsidRDefault="004B5857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10D9F" w:rsidRPr="00FC5FC5" w:rsidTr="00A9456F">
        <w:tc>
          <w:tcPr>
            <w:tcW w:w="5191" w:type="dxa"/>
          </w:tcPr>
          <w:p w:rsidR="00310D9F" w:rsidRPr="00FC5FC5" w:rsidRDefault="00310D9F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310D9F" w:rsidRPr="00FC5FC5" w:rsidRDefault="00310D9F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  <w:r w:rsidRPr="00FC5FC5">
              <w:rPr>
                <w:rFonts w:ascii="Tahoma" w:hAnsi="Tahoma" w:cs="Tahoma"/>
                <w:b/>
                <w:sz w:val="20"/>
                <w:szCs w:val="20"/>
              </w:rPr>
              <w:t>Подпись Депонента (уполномоченного лица)</w:t>
            </w:r>
          </w:p>
        </w:tc>
      </w:tr>
      <w:tr w:rsidR="00310D9F" w:rsidRPr="00FC5FC5" w:rsidTr="00A9456F">
        <w:trPr>
          <w:trHeight w:val="80"/>
        </w:trPr>
        <w:tc>
          <w:tcPr>
            <w:tcW w:w="5191" w:type="dxa"/>
          </w:tcPr>
          <w:p w:rsidR="00310D9F" w:rsidRPr="00FC5FC5" w:rsidRDefault="00310D9F" w:rsidP="00647A3F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310D9F" w:rsidRPr="00FC5FC5" w:rsidRDefault="00A9456F" w:rsidP="00A9456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>___________________</w:t>
            </w:r>
            <w:r w:rsidR="00310D9F" w:rsidRPr="00FC5FC5">
              <w:rPr>
                <w:rFonts w:ascii="Tahoma" w:hAnsi="Tahoma" w:cs="Tahoma"/>
                <w:sz w:val="20"/>
                <w:szCs w:val="20"/>
              </w:rPr>
              <w:t>____/__________________</w:t>
            </w:r>
            <w:r w:rsidRPr="00FC5FC5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310D9F" w:rsidRPr="00FC5FC5" w:rsidTr="00A9456F">
        <w:trPr>
          <w:trHeight w:val="319"/>
        </w:trPr>
        <w:tc>
          <w:tcPr>
            <w:tcW w:w="5191" w:type="dxa"/>
          </w:tcPr>
          <w:p w:rsidR="00310D9F" w:rsidRPr="00FC5FC5" w:rsidRDefault="00310D9F" w:rsidP="001F3C5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310D9F" w:rsidRPr="00FC5FC5" w:rsidRDefault="00310D9F" w:rsidP="00647A3F">
            <w:pPr>
              <w:spacing w:before="100"/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C5FC5">
              <w:rPr>
                <w:rFonts w:ascii="Tahoma" w:hAnsi="Tahoma" w:cs="Tahoma"/>
                <w:sz w:val="20"/>
                <w:szCs w:val="20"/>
              </w:rPr>
              <w:t>м.п</w:t>
            </w:r>
            <w:proofErr w:type="spellEnd"/>
            <w:r w:rsidRPr="00FC5FC5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F3B8C" w:rsidRPr="00FC5FC5" w:rsidRDefault="006F3B8C" w:rsidP="00647A3F">
            <w:pPr>
              <w:spacing w:before="1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0D9F" w:rsidRPr="00FC5FC5" w:rsidTr="00A9456F">
        <w:trPr>
          <w:trHeight w:val="80"/>
        </w:trPr>
        <w:tc>
          <w:tcPr>
            <w:tcW w:w="10578" w:type="dxa"/>
            <w:gridSpan w:val="2"/>
          </w:tcPr>
          <w:p w:rsidR="00310D9F" w:rsidRPr="00FC5FC5" w:rsidRDefault="00310D9F" w:rsidP="009745A8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FC5FC5">
              <w:rPr>
                <w:rFonts w:ascii="Tahoma" w:hAnsi="Tahoma" w:cs="Tahoma"/>
                <w:sz w:val="20"/>
                <w:szCs w:val="20"/>
              </w:rPr>
              <w:t>Основания полномочий:</w:t>
            </w:r>
            <w:r w:rsidR="00945909" w:rsidRPr="00FC5FC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C5FC5">
              <w:rPr>
                <w:rFonts w:ascii="Tahoma" w:hAnsi="Tahoma" w:cs="Tahoma"/>
                <w:sz w:val="20"/>
                <w:szCs w:val="20"/>
              </w:rPr>
              <w:t>_________________________________________</w:t>
            </w:r>
            <w:r w:rsidR="0043313A" w:rsidRPr="00FC5FC5">
              <w:rPr>
                <w:rFonts w:ascii="Tahoma" w:hAnsi="Tahoma" w:cs="Tahoma"/>
                <w:sz w:val="20"/>
                <w:szCs w:val="20"/>
                <w:lang w:val="en-US"/>
              </w:rPr>
              <w:t>_________</w:t>
            </w:r>
            <w:r w:rsidRPr="00FC5FC5">
              <w:rPr>
                <w:rFonts w:ascii="Tahoma" w:hAnsi="Tahoma" w:cs="Tahoma"/>
                <w:sz w:val="20"/>
                <w:szCs w:val="20"/>
              </w:rPr>
              <w:t>___________________</w:t>
            </w:r>
          </w:p>
        </w:tc>
      </w:tr>
    </w:tbl>
    <w:p w:rsidR="00B63FA8" w:rsidRPr="00FC5FC5" w:rsidRDefault="00B63FA8" w:rsidP="00310D9F">
      <w:pPr>
        <w:spacing w:before="100"/>
        <w:rPr>
          <w:rFonts w:ascii="Tahoma" w:hAnsi="Tahoma" w:cs="Tahoma"/>
          <w:sz w:val="20"/>
          <w:szCs w:val="20"/>
        </w:rPr>
      </w:pPr>
    </w:p>
    <w:sectPr w:rsidR="00B63FA8" w:rsidRPr="00FC5FC5" w:rsidSect="00E52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03" w:right="566" w:bottom="180" w:left="1701" w:header="360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A9" w:rsidRDefault="00BC7FA9">
      <w:r>
        <w:separator/>
      </w:r>
    </w:p>
  </w:endnote>
  <w:endnote w:type="continuationSeparator" w:id="0">
    <w:p w:rsidR="00BC7FA9" w:rsidRDefault="00BC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50" w:rsidRDefault="00690B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50" w:rsidRDefault="00690B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50" w:rsidRDefault="00690B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A9" w:rsidRDefault="00BC7FA9">
      <w:r>
        <w:separator/>
      </w:r>
    </w:p>
  </w:footnote>
  <w:footnote w:type="continuationSeparator" w:id="0">
    <w:p w:rsidR="00BC7FA9" w:rsidRDefault="00BC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50" w:rsidRDefault="00690B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45F" w:rsidRPr="00CC745F" w:rsidRDefault="00CC745F" w:rsidP="00CC745F">
    <w:pPr>
      <w:pStyle w:val="a4"/>
      <w:spacing w:after="60"/>
      <w:jc w:val="right"/>
      <w:rPr>
        <w:rFonts w:ascii="Verdana" w:hAnsi="Verdana"/>
        <w:color w:val="808080"/>
        <w:sz w:val="14"/>
        <w:szCs w:val="14"/>
      </w:rPr>
    </w:pPr>
    <w:r w:rsidRPr="00CC745F">
      <w:rPr>
        <w:rFonts w:ascii="Verdana" w:hAnsi="Verdana"/>
        <w:color w:val="808080"/>
        <w:sz w:val="14"/>
        <w:szCs w:val="14"/>
      </w:rPr>
      <w:t xml:space="preserve">Приложение №1 А04  - Информация в отношении лица, передавшего ценные бумаги в оплату </w:t>
    </w:r>
  </w:p>
  <w:p w:rsidR="00CC745F" w:rsidRPr="00CC745F" w:rsidRDefault="00CC745F" w:rsidP="00CC745F">
    <w:pPr>
      <w:pStyle w:val="a4"/>
      <w:spacing w:after="60"/>
      <w:jc w:val="right"/>
      <w:rPr>
        <w:rFonts w:ascii="Verdana" w:hAnsi="Verdana"/>
        <w:color w:val="808080"/>
        <w:sz w:val="14"/>
        <w:szCs w:val="14"/>
      </w:rPr>
    </w:pPr>
    <w:r w:rsidRPr="00CC745F">
      <w:rPr>
        <w:rFonts w:ascii="Verdana" w:hAnsi="Verdana"/>
        <w:color w:val="808080"/>
        <w:sz w:val="14"/>
        <w:szCs w:val="14"/>
      </w:rPr>
      <w:t>инвестиционных паев (анкета субсчета депо)</w:t>
    </w:r>
  </w:p>
  <w:p w:rsidR="00CC745F" w:rsidRPr="00CC745F" w:rsidRDefault="00CC745F" w:rsidP="00CC745F">
    <w:pPr>
      <w:pStyle w:val="a4"/>
      <w:spacing w:after="60"/>
      <w:jc w:val="right"/>
      <w:rPr>
        <w:rFonts w:ascii="Verdana" w:hAnsi="Verdana"/>
        <w:color w:val="80808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A9" w:rsidRPr="00EC4EB1" w:rsidRDefault="008F62A2" w:rsidP="00EC4EB1">
    <w:pPr>
      <w:pStyle w:val="a4"/>
      <w:jc w:val="right"/>
      <w:rPr>
        <w:rFonts w:ascii="Tahoma" w:hAnsi="Tahoma" w:cs="Tahoma"/>
        <w:color w:val="808080"/>
        <w:sz w:val="16"/>
        <w:szCs w:val="16"/>
      </w:rPr>
    </w:pPr>
    <w:r w:rsidRPr="00EC4EB1">
      <w:rPr>
        <w:rFonts w:ascii="Tahoma" w:hAnsi="Tahoma" w:cs="Tahoma"/>
        <w:color w:val="808080"/>
        <w:sz w:val="16"/>
        <w:szCs w:val="16"/>
      </w:rPr>
      <w:t xml:space="preserve">Приложение №1 А04 </w:t>
    </w:r>
    <w:r w:rsidR="002A3160" w:rsidRPr="00EC4EB1">
      <w:rPr>
        <w:rFonts w:ascii="Tahoma" w:hAnsi="Tahoma" w:cs="Tahoma"/>
        <w:color w:val="808080"/>
        <w:sz w:val="16"/>
        <w:szCs w:val="16"/>
      </w:rPr>
      <w:t xml:space="preserve"> - Информация в отношении лица, передавшего ценные бумаги в оплату </w:t>
    </w:r>
  </w:p>
  <w:p w:rsidR="008F62A2" w:rsidRPr="00EC4EB1" w:rsidRDefault="002A3160" w:rsidP="00EC4EB1">
    <w:pPr>
      <w:pStyle w:val="a4"/>
      <w:jc w:val="right"/>
      <w:rPr>
        <w:rFonts w:ascii="Tahoma" w:hAnsi="Tahoma" w:cs="Tahoma"/>
        <w:color w:val="808080"/>
        <w:sz w:val="16"/>
        <w:szCs w:val="16"/>
      </w:rPr>
    </w:pPr>
    <w:r w:rsidRPr="00EC4EB1">
      <w:rPr>
        <w:rFonts w:ascii="Tahoma" w:hAnsi="Tahoma" w:cs="Tahoma"/>
        <w:color w:val="808080"/>
        <w:sz w:val="16"/>
        <w:szCs w:val="16"/>
      </w:rPr>
      <w:t>инвестиционных паев (анкета субсчета депо)</w:t>
    </w:r>
  </w:p>
  <w:p w:rsidR="007C63F4" w:rsidRPr="00EC4EB1" w:rsidRDefault="008F62A2" w:rsidP="00EC4EB1">
    <w:pPr>
      <w:pStyle w:val="a4"/>
      <w:jc w:val="right"/>
      <w:rPr>
        <w:rFonts w:ascii="Tahoma" w:hAnsi="Tahoma" w:cs="Tahoma"/>
        <w:sz w:val="16"/>
        <w:szCs w:val="16"/>
      </w:rPr>
    </w:pPr>
    <w:r w:rsidRPr="00EC4EB1">
      <w:rPr>
        <w:rFonts w:ascii="Tahoma" w:hAnsi="Tahoma" w:cs="Tahoma"/>
        <w:color w:val="808080"/>
        <w:sz w:val="16"/>
        <w:szCs w:val="16"/>
      </w:rPr>
      <w:t xml:space="preserve">к Условиям осуществления депозитарной деятельности </w:t>
    </w:r>
    <w:r w:rsidR="00FC5FC5" w:rsidRPr="00EC4EB1">
      <w:rPr>
        <w:rFonts w:ascii="Tahoma" w:hAnsi="Tahoma" w:cs="Tahoma"/>
        <w:color w:val="808080"/>
        <w:sz w:val="16"/>
        <w:szCs w:val="16"/>
      </w:rPr>
      <w:t>ООО «НЭКСТ»</w:t>
    </w:r>
  </w:p>
  <w:p w:rsidR="00911A25" w:rsidRPr="007C63F4" w:rsidRDefault="00911A25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EC77A7"/>
    <w:multiLevelType w:val="hybridMultilevel"/>
    <w:tmpl w:val="D2129D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2753B"/>
    <w:rsid w:val="000318A5"/>
    <w:rsid w:val="00031E02"/>
    <w:rsid w:val="00035894"/>
    <w:rsid w:val="00035BD3"/>
    <w:rsid w:val="00036335"/>
    <w:rsid w:val="0004614E"/>
    <w:rsid w:val="0005312B"/>
    <w:rsid w:val="000A369D"/>
    <w:rsid w:val="000B0D00"/>
    <w:rsid w:val="000B634E"/>
    <w:rsid w:val="000C09BE"/>
    <w:rsid w:val="000D3172"/>
    <w:rsid w:val="0010768A"/>
    <w:rsid w:val="001251E7"/>
    <w:rsid w:val="00131297"/>
    <w:rsid w:val="001320E0"/>
    <w:rsid w:val="00140986"/>
    <w:rsid w:val="001444EC"/>
    <w:rsid w:val="001449D4"/>
    <w:rsid w:val="00177B5C"/>
    <w:rsid w:val="00182B99"/>
    <w:rsid w:val="0018550A"/>
    <w:rsid w:val="00185AFF"/>
    <w:rsid w:val="00194874"/>
    <w:rsid w:val="00197F99"/>
    <w:rsid w:val="001D343D"/>
    <w:rsid w:val="001D639F"/>
    <w:rsid w:val="001D7E2C"/>
    <w:rsid w:val="001F015A"/>
    <w:rsid w:val="001F3C50"/>
    <w:rsid w:val="001F4E27"/>
    <w:rsid w:val="00217931"/>
    <w:rsid w:val="002258C5"/>
    <w:rsid w:val="00233F48"/>
    <w:rsid w:val="0024544C"/>
    <w:rsid w:val="00283C44"/>
    <w:rsid w:val="002A0534"/>
    <w:rsid w:val="002A0841"/>
    <w:rsid w:val="002A104C"/>
    <w:rsid w:val="002A3160"/>
    <w:rsid w:val="002A7176"/>
    <w:rsid w:val="002C1550"/>
    <w:rsid w:val="002C6546"/>
    <w:rsid w:val="002C6EAA"/>
    <w:rsid w:val="002D529B"/>
    <w:rsid w:val="002D62CA"/>
    <w:rsid w:val="002F6F15"/>
    <w:rsid w:val="0030564D"/>
    <w:rsid w:val="00306A87"/>
    <w:rsid w:val="003073AD"/>
    <w:rsid w:val="003101C4"/>
    <w:rsid w:val="00310D9F"/>
    <w:rsid w:val="003132F7"/>
    <w:rsid w:val="00334C90"/>
    <w:rsid w:val="00337797"/>
    <w:rsid w:val="003763DE"/>
    <w:rsid w:val="00377E6D"/>
    <w:rsid w:val="00380077"/>
    <w:rsid w:val="003838DA"/>
    <w:rsid w:val="003904D3"/>
    <w:rsid w:val="00390881"/>
    <w:rsid w:val="00391778"/>
    <w:rsid w:val="0039515C"/>
    <w:rsid w:val="003976CB"/>
    <w:rsid w:val="003A300F"/>
    <w:rsid w:val="003B0190"/>
    <w:rsid w:val="003B77A8"/>
    <w:rsid w:val="003C5BFC"/>
    <w:rsid w:val="003C779E"/>
    <w:rsid w:val="003D165A"/>
    <w:rsid w:val="003D6B46"/>
    <w:rsid w:val="003E1FD5"/>
    <w:rsid w:val="004316F0"/>
    <w:rsid w:val="00432096"/>
    <w:rsid w:val="0043313A"/>
    <w:rsid w:val="00436DDA"/>
    <w:rsid w:val="00443D87"/>
    <w:rsid w:val="00451EF7"/>
    <w:rsid w:val="00467F5F"/>
    <w:rsid w:val="0047545F"/>
    <w:rsid w:val="00483C90"/>
    <w:rsid w:val="0049042C"/>
    <w:rsid w:val="00494313"/>
    <w:rsid w:val="0049789A"/>
    <w:rsid w:val="004A6E8A"/>
    <w:rsid w:val="004B2D98"/>
    <w:rsid w:val="004B5857"/>
    <w:rsid w:val="004D6043"/>
    <w:rsid w:val="004E1F2A"/>
    <w:rsid w:val="004E1F63"/>
    <w:rsid w:val="004F196D"/>
    <w:rsid w:val="004F1F4D"/>
    <w:rsid w:val="004F29E5"/>
    <w:rsid w:val="005012A9"/>
    <w:rsid w:val="00504861"/>
    <w:rsid w:val="00506826"/>
    <w:rsid w:val="00532A1A"/>
    <w:rsid w:val="0054021A"/>
    <w:rsid w:val="00540542"/>
    <w:rsid w:val="00540935"/>
    <w:rsid w:val="005470B1"/>
    <w:rsid w:val="0055201C"/>
    <w:rsid w:val="005803DC"/>
    <w:rsid w:val="00586673"/>
    <w:rsid w:val="005B6F55"/>
    <w:rsid w:val="005C6ECB"/>
    <w:rsid w:val="005D29BC"/>
    <w:rsid w:val="005D75B9"/>
    <w:rsid w:val="005E04FF"/>
    <w:rsid w:val="005E24A7"/>
    <w:rsid w:val="00611CE7"/>
    <w:rsid w:val="00617BD3"/>
    <w:rsid w:val="00623036"/>
    <w:rsid w:val="00627C15"/>
    <w:rsid w:val="006475F6"/>
    <w:rsid w:val="00647A3F"/>
    <w:rsid w:val="00647D0C"/>
    <w:rsid w:val="00666602"/>
    <w:rsid w:val="006714FC"/>
    <w:rsid w:val="00673B05"/>
    <w:rsid w:val="00676C5C"/>
    <w:rsid w:val="00690183"/>
    <w:rsid w:val="00690B50"/>
    <w:rsid w:val="00692BE4"/>
    <w:rsid w:val="0069530C"/>
    <w:rsid w:val="006A1981"/>
    <w:rsid w:val="006B192C"/>
    <w:rsid w:val="006D486A"/>
    <w:rsid w:val="006D742E"/>
    <w:rsid w:val="006E0F39"/>
    <w:rsid w:val="006E77A0"/>
    <w:rsid w:val="006F1DBB"/>
    <w:rsid w:val="006F38E7"/>
    <w:rsid w:val="006F3B8C"/>
    <w:rsid w:val="00702FC4"/>
    <w:rsid w:val="00703097"/>
    <w:rsid w:val="007051F7"/>
    <w:rsid w:val="00706987"/>
    <w:rsid w:val="00711900"/>
    <w:rsid w:val="00715D7C"/>
    <w:rsid w:val="00724913"/>
    <w:rsid w:val="007346F1"/>
    <w:rsid w:val="00737CFD"/>
    <w:rsid w:val="00746B0B"/>
    <w:rsid w:val="00771750"/>
    <w:rsid w:val="0078178E"/>
    <w:rsid w:val="007962F0"/>
    <w:rsid w:val="007A4EBF"/>
    <w:rsid w:val="007B0962"/>
    <w:rsid w:val="007B25E0"/>
    <w:rsid w:val="007B354B"/>
    <w:rsid w:val="007B683E"/>
    <w:rsid w:val="007C63F4"/>
    <w:rsid w:val="007E09C3"/>
    <w:rsid w:val="007E0B62"/>
    <w:rsid w:val="007F061F"/>
    <w:rsid w:val="007F4091"/>
    <w:rsid w:val="008070A3"/>
    <w:rsid w:val="008071C0"/>
    <w:rsid w:val="00816AA9"/>
    <w:rsid w:val="008178A6"/>
    <w:rsid w:val="00822C34"/>
    <w:rsid w:val="00844949"/>
    <w:rsid w:val="008502E5"/>
    <w:rsid w:val="0085111C"/>
    <w:rsid w:val="00855700"/>
    <w:rsid w:val="0086057A"/>
    <w:rsid w:val="0086148C"/>
    <w:rsid w:val="00882343"/>
    <w:rsid w:val="00886F29"/>
    <w:rsid w:val="00897902"/>
    <w:rsid w:val="008A5C3C"/>
    <w:rsid w:val="008C2C75"/>
    <w:rsid w:val="008D3CC9"/>
    <w:rsid w:val="008D5197"/>
    <w:rsid w:val="008E2A7F"/>
    <w:rsid w:val="008E3BEA"/>
    <w:rsid w:val="008E6945"/>
    <w:rsid w:val="008E6D90"/>
    <w:rsid w:val="008F1A9E"/>
    <w:rsid w:val="008F62A2"/>
    <w:rsid w:val="00911A25"/>
    <w:rsid w:val="00912162"/>
    <w:rsid w:val="00913EFC"/>
    <w:rsid w:val="00922BFA"/>
    <w:rsid w:val="00932240"/>
    <w:rsid w:val="00945909"/>
    <w:rsid w:val="00956C09"/>
    <w:rsid w:val="00971DF5"/>
    <w:rsid w:val="009745A8"/>
    <w:rsid w:val="00975541"/>
    <w:rsid w:val="00991EA3"/>
    <w:rsid w:val="009A0BA9"/>
    <w:rsid w:val="009B55AF"/>
    <w:rsid w:val="009C1955"/>
    <w:rsid w:val="009C5D6D"/>
    <w:rsid w:val="009D732A"/>
    <w:rsid w:val="009E1FAD"/>
    <w:rsid w:val="009F017F"/>
    <w:rsid w:val="009F7FC0"/>
    <w:rsid w:val="00A034C1"/>
    <w:rsid w:val="00A076C7"/>
    <w:rsid w:val="00A20CCA"/>
    <w:rsid w:val="00A25AC2"/>
    <w:rsid w:val="00A274EC"/>
    <w:rsid w:val="00A37771"/>
    <w:rsid w:val="00A81642"/>
    <w:rsid w:val="00A86349"/>
    <w:rsid w:val="00A90F1E"/>
    <w:rsid w:val="00A9456F"/>
    <w:rsid w:val="00AC3AD2"/>
    <w:rsid w:val="00AE4017"/>
    <w:rsid w:val="00AF3BCF"/>
    <w:rsid w:val="00AF4F10"/>
    <w:rsid w:val="00B010ED"/>
    <w:rsid w:val="00B01C1E"/>
    <w:rsid w:val="00B26C23"/>
    <w:rsid w:val="00B321D1"/>
    <w:rsid w:val="00B40222"/>
    <w:rsid w:val="00B42E69"/>
    <w:rsid w:val="00B440C3"/>
    <w:rsid w:val="00B5011B"/>
    <w:rsid w:val="00B61692"/>
    <w:rsid w:val="00B63FA8"/>
    <w:rsid w:val="00B65B00"/>
    <w:rsid w:val="00B9346C"/>
    <w:rsid w:val="00BB5B2D"/>
    <w:rsid w:val="00BC7FA9"/>
    <w:rsid w:val="00BD3A41"/>
    <w:rsid w:val="00BE0F6A"/>
    <w:rsid w:val="00BE2386"/>
    <w:rsid w:val="00BE639E"/>
    <w:rsid w:val="00C05187"/>
    <w:rsid w:val="00C052B3"/>
    <w:rsid w:val="00C15ADD"/>
    <w:rsid w:val="00C240BF"/>
    <w:rsid w:val="00C32491"/>
    <w:rsid w:val="00C63C7A"/>
    <w:rsid w:val="00C66D3F"/>
    <w:rsid w:val="00C722F2"/>
    <w:rsid w:val="00C8085C"/>
    <w:rsid w:val="00C827A2"/>
    <w:rsid w:val="00C85421"/>
    <w:rsid w:val="00C87807"/>
    <w:rsid w:val="00CB17EF"/>
    <w:rsid w:val="00CC745F"/>
    <w:rsid w:val="00CD1DFD"/>
    <w:rsid w:val="00CE1DA5"/>
    <w:rsid w:val="00CE2C6C"/>
    <w:rsid w:val="00CF45AF"/>
    <w:rsid w:val="00D14378"/>
    <w:rsid w:val="00D22FC6"/>
    <w:rsid w:val="00D2491F"/>
    <w:rsid w:val="00D3320E"/>
    <w:rsid w:val="00D61DAF"/>
    <w:rsid w:val="00D6464A"/>
    <w:rsid w:val="00D738DB"/>
    <w:rsid w:val="00D76849"/>
    <w:rsid w:val="00D773F0"/>
    <w:rsid w:val="00D8435B"/>
    <w:rsid w:val="00DA12F6"/>
    <w:rsid w:val="00DA198F"/>
    <w:rsid w:val="00DB5B83"/>
    <w:rsid w:val="00DC1504"/>
    <w:rsid w:val="00DD1126"/>
    <w:rsid w:val="00DE020E"/>
    <w:rsid w:val="00DF629F"/>
    <w:rsid w:val="00E011D7"/>
    <w:rsid w:val="00E03AA9"/>
    <w:rsid w:val="00E07621"/>
    <w:rsid w:val="00E12B55"/>
    <w:rsid w:val="00E524AE"/>
    <w:rsid w:val="00E615F0"/>
    <w:rsid w:val="00E656EE"/>
    <w:rsid w:val="00E733EF"/>
    <w:rsid w:val="00E83087"/>
    <w:rsid w:val="00E92179"/>
    <w:rsid w:val="00EA5966"/>
    <w:rsid w:val="00EB292B"/>
    <w:rsid w:val="00EB33A3"/>
    <w:rsid w:val="00EB5F94"/>
    <w:rsid w:val="00EC4EB1"/>
    <w:rsid w:val="00EE3A03"/>
    <w:rsid w:val="00F04DEB"/>
    <w:rsid w:val="00F16CFA"/>
    <w:rsid w:val="00F2223B"/>
    <w:rsid w:val="00F27B16"/>
    <w:rsid w:val="00F3256B"/>
    <w:rsid w:val="00F436F2"/>
    <w:rsid w:val="00F4380B"/>
    <w:rsid w:val="00F60063"/>
    <w:rsid w:val="00F60202"/>
    <w:rsid w:val="00F76DC5"/>
    <w:rsid w:val="00F779F1"/>
    <w:rsid w:val="00F80E5D"/>
    <w:rsid w:val="00F93BD0"/>
    <w:rsid w:val="00F941EE"/>
    <w:rsid w:val="00F95B48"/>
    <w:rsid w:val="00F95EC1"/>
    <w:rsid w:val="00FA48BB"/>
    <w:rsid w:val="00FA7364"/>
    <w:rsid w:val="00FB3A47"/>
    <w:rsid w:val="00FC5FC5"/>
    <w:rsid w:val="00FC6F06"/>
    <w:rsid w:val="00FD6B2B"/>
    <w:rsid w:val="00FE132F"/>
    <w:rsid w:val="00FE2312"/>
    <w:rsid w:val="00FE39C7"/>
    <w:rsid w:val="00FE579A"/>
    <w:rsid w:val="00FE7C79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EA98CDB-0728-4252-84BB-5DD8EDCE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semiHidden/>
    <w:rsid w:val="00F16CFA"/>
    <w:rPr>
      <w:sz w:val="20"/>
      <w:szCs w:val="20"/>
    </w:rPr>
  </w:style>
  <w:style w:type="paragraph" w:styleId="ab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uiPriority w:val="99"/>
    <w:rsid w:val="00FA48BB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3A300F"/>
    <w:rPr>
      <w:sz w:val="24"/>
      <w:szCs w:val="24"/>
    </w:rPr>
  </w:style>
  <w:style w:type="paragraph" w:styleId="ac">
    <w:name w:val="Revision"/>
    <w:hidden/>
    <w:uiPriority w:val="99"/>
    <w:semiHidden/>
    <w:rsid w:val="00671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34518-8709-490A-B5AB-32946CEB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2022-03-24T08:08:00Z</cp:lastPrinted>
  <dcterms:created xsi:type="dcterms:W3CDTF">2026-06-11T09:46:00Z</dcterms:created>
  <dcterms:modified xsi:type="dcterms:W3CDTF">2026-06-11T09:46:00Z</dcterms:modified>
</cp:coreProperties>
</file>